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>
      <w:bookmarkStart w:id="0" w:name="_GoBack"/>
      <w:bookmarkEnd w:id="0"/>
    </w:p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>(</w:t>
            </w:r>
            <w:proofErr w:type="gramStart"/>
            <w:r>
              <w:rPr>
                <w:rFonts w:asciiTheme="majorHAnsi" w:hAnsiTheme="majorHAnsi"/>
                <w:sz w:val="22"/>
              </w:rPr>
              <w:t>seven  character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 reference number) - </w:t>
            </w:r>
            <w:hyperlink r:id="rId7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Do you have a service level 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agreement?: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 xml:space="preserve">Additional Facilities </w:t>
            </w:r>
            <w:proofErr w:type="gramStart"/>
            <w:r>
              <w:rPr>
                <w:b/>
                <w:i/>
              </w:rPr>
              <w:t>e.g.</w:t>
            </w:r>
            <w:proofErr w:type="gramEnd"/>
            <w:r>
              <w:rPr>
                <w:b/>
                <w:i/>
              </w:rPr>
              <w:t xml:space="preserve">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7"/>
    <w:rsid w:val="0021110F"/>
    <w:rsid w:val="003132F3"/>
    <w:rsid w:val="004E4D70"/>
    <w:rsid w:val="00692AE7"/>
    <w:rsid w:val="00BD50C6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chartTrackingRefBased/>
  <w15:docId w15:val="{CABAE709-FDC6-4B23-9DB8-4C8AB45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tiveplacespow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000000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000000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000000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000000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000000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000000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000000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000000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000000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000000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000000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000000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000000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000000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000000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000000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000000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000000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000000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000000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000000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000000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000000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000000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000000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000000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000000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000000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000000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000000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000000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000000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000000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000000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000000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000000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000000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C8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Tom Rowley</cp:lastModifiedBy>
  <cp:revision>3</cp:revision>
  <dcterms:created xsi:type="dcterms:W3CDTF">2017-10-16T13:57:00Z</dcterms:created>
  <dcterms:modified xsi:type="dcterms:W3CDTF">2017-10-16T15:59:00Z</dcterms:modified>
</cp:coreProperties>
</file>